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62"/>
        <w:gridCol w:w="375"/>
        <w:gridCol w:w="788"/>
        <w:gridCol w:w="1337"/>
        <w:gridCol w:w="84"/>
        <w:gridCol w:w="529"/>
        <w:gridCol w:w="167"/>
        <w:gridCol w:w="433"/>
        <w:gridCol w:w="40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民生保障相关经费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70.2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51.2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48.88976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95.49%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70.2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51.2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48.88976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95.49%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对民生保障（民政、住保）各类业务相关政策的多渠道、多方式广泛宣传。通过对从事民政业务工作的经办人员进行各类业务培训，争取实现从业人员对民政业务熟练精通，民政政策宣传到位，解释详尽，使各项政策精准落地，真正惠及地区居民。</w:t>
            </w:r>
          </w:p>
        </w:tc>
        <w:tc>
          <w:tcPr>
            <w:tcW w:w="4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开展社会救助政策宣传、防灾减灾日宣传、“慈善送暖 爱伴银龄”广外街道“中华慈善日”宣传、老龄政策宣传活动4场，开展社会救助政策培训138人次，开展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低保低收入及边缘特困家庭慰问活动1112户次。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指标1：民政业务培训人次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8"/>
                <w:szCs w:val="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bidi="ar"/>
              </w:rPr>
              <w:t>≥100人次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138人次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bookmarkStart w:id="0" w:name="OLE_LINK1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慰问低保低收入及边缘特困家庭户次</w:t>
            </w:r>
            <w:bookmarkEnd w:id="0"/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1260户次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1112户次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指标3：政策宣传场次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≥2场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慰问金发放准确率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指标1：业务培训时间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结合业务按需开展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2024年12月开展业务培训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指标2：慰问金发放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按时准确发放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按时准确发放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≤51.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  <w:bookmarkStart w:id="1" w:name="OLE_LINK2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元</w:t>
            </w:r>
            <w:bookmarkEnd w:id="1"/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48.88976万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/>
                <w:sz w:val="16"/>
                <w:szCs w:val="18"/>
              </w:rPr>
              <w:t>对民生保障（民政/住保）各类业务政策多渠道、多方式广泛宣传，对业务经办人员进行培训，实现从业人员对业务熟练精通，各项政策宣传到位，解释详尽。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eastAsia="宋体"/>
                <w:sz w:val="15"/>
                <w:szCs w:val="16"/>
              </w:rPr>
              <w:t>有效提升、有效开展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6"/>
              </w:rPr>
              <w:t>组织业务能力综合培训，开展政策宣传，提升业务经办人员基本素质及服务能力，提高办事效率，提升群众对政策的理解。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6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99.54</w:t>
            </w:r>
          </w:p>
        </w:tc>
        <w:tc>
          <w:tcPr>
            <w:tcW w:w="11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6E16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0F93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4607C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75105E"/>
    <w:rsid w:val="089E7B86"/>
    <w:rsid w:val="0E420837"/>
    <w:rsid w:val="1C1C2269"/>
    <w:rsid w:val="1C30798A"/>
    <w:rsid w:val="1D616A9B"/>
    <w:rsid w:val="21855A5E"/>
    <w:rsid w:val="26CD4FD3"/>
    <w:rsid w:val="397D6532"/>
    <w:rsid w:val="474056DF"/>
    <w:rsid w:val="4ADB141A"/>
    <w:rsid w:val="5F581B97"/>
    <w:rsid w:val="63E51B3E"/>
    <w:rsid w:val="6B81496E"/>
    <w:rsid w:val="6BD75380"/>
    <w:rsid w:val="7372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296FBE"/>
      <w:u w:val="none"/>
    </w:rPr>
  </w:style>
  <w:style w:type="character" w:styleId="7">
    <w:name w:val="HTML Definition"/>
    <w:basedOn w:val="5"/>
    <w:semiHidden/>
    <w:unhideWhenUsed/>
    <w:qFormat/>
    <w:uiPriority w:val="99"/>
  </w:style>
  <w:style w:type="character" w:styleId="8">
    <w:name w:val="HTML Variable"/>
    <w:basedOn w:val="5"/>
    <w:semiHidden/>
    <w:unhideWhenUsed/>
    <w:qFormat/>
    <w:uiPriority w:val="99"/>
  </w:style>
  <w:style w:type="character" w:styleId="9">
    <w:name w:val="Hyperlink"/>
    <w:basedOn w:val="5"/>
    <w:semiHidden/>
    <w:unhideWhenUsed/>
    <w:qFormat/>
    <w:uiPriority w:val="99"/>
    <w:rPr>
      <w:color w:val="296FBE"/>
      <w:u w:val="none"/>
    </w:rPr>
  </w:style>
  <w:style w:type="character" w:styleId="10">
    <w:name w:val="HTML Code"/>
    <w:basedOn w:val="5"/>
    <w:semiHidden/>
    <w:unhideWhenUsed/>
    <w:qFormat/>
    <w:uiPriority w:val="99"/>
    <w:rPr>
      <w:rFonts w:ascii="微软雅黑" w:hAnsi="微软雅黑" w:eastAsia="微软雅黑" w:cs="微软雅黑"/>
      <w:sz w:val="20"/>
    </w:rPr>
  </w:style>
  <w:style w:type="character" w:styleId="11">
    <w:name w:val="HTML Cite"/>
    <w:basedOn w:val="5"/>
    <w:semiHidden/>
    <w:unhideWhenUsed/>
    <w:qFormat/>
    <w:uiPriority w:val="99"/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4">
    <w:name w:val="cdropleft"/>
    <w:basedOn w:val="5"/>
    <w:qFormat/>
    <w:uiPriority w:val="0"/>
  </w:style>
  <w:style w:type="character" w:customStyle="1" w:styleId="15">
    <w:name w:val="cdropright"/>
    <w:basedOn w:val="5"/>
    <w:qFormat/>
    <w:uiPriority w:val="0"/>
  </w:style>
  <w:style w:type="character" w:customStyle="1" w:styleId="16">
    <w:name w:val="drapbtn"/>
    <w:basedOn w:val="5"/>
    <w:qFormat/>
    <w:uiPriority w:val="0"/>
  </w:style>
  <w:style w:type="character" w:customStyle="1" w:styleId="17">
    <w:name w:val="icontext2"/>
    <w:basedOn w:val="5"/>
    <w:qFormat/>
    <w:uiPriority w:val="0"/>
  </w:style>
  <w:style w:type="character" w:customStyle="1" w:styleId="18">
    <w:name w:val="icontext3"/>
    <w:basedOn w:val="5"/>
    <w:qFormat/>
    <w:uiPriority w:val="0"/>
  </w:style>
  <w:style w:type="character" w:customStyle="1" w:styleId="19">
    <w:name w:val="ico16"/>
    <w:basedOn w:val="5"/>
    <w:qFormat/>
    <w:uiPriority w:val="0"/>
  </w:style>
  <w:style w:type="character" w:customStyle="1" w:styleId="20">
    <w:name w:val="ico161"/>
    <w:basedOn w:val="5"/>
    <w:qFormat/>
    <w:uiPriority w:val="0"/>
  </w:style>
  <w:style w:type="character" w:customStyle="1" w:styleId="21">
    <w:name w:val="ico162"/>
    <w:basedOn w:val="5"/>
    <w:qFormat/>
    <w:uiPriority w:val="0"/>
  </w:style>
  <w:style w:type="character" w:customStyle="1" w:styleId="22">
    <w:name w:val="liked_gray"/>
    <w:basedOn w:val="5"/>
    <w:qFormat/>
    <w:uiPriority w:val="0"/>
    <w:rPr>
      <w:color w:val="FFFFFF"/>
    </w:rPr>
  </w:style>
  <w:style w:type="character" w:customStyle="1" w:styleId="23">
    <w:name w:val="w32"/>
    <w:basedOn w:val="5"/>
    <w:qFormat/>
    <w:uiPriority w:val="0"/>
  </w:style>
  <w:style w:type="character" w:customStyle="1" w:styleId="24">
    <w:name w:val="cy"/>
    <w:basedOn w:val="5"/>
    <w:qFormat/>
    <w:uiPriority w:val="0"/>
  </w:style>
  <w:style w:type="character" w:customStyle="1" w:styleId="25">
    <w:name w:val="xdrichtextbox2"/>
    <w:basedOn w:val="5"/>
    <w:qFormat/>
    <w:uiPriority w:val="0"/>
  </w:style>
  <w:style w:type="character" w:customStyle="1" w:styleId="26">
    <w:name w:val="tmpztreemove_arrow"/>
    <w:basedOn w:val="5"/>
    <w:qFormat/>
    <w:uiPriority w:val="0"/>
  </w:style>
  <w:style w:type="character" w:customStyle="1" w:styleId="27">
    <w:name w:val="button"/>
    <w:basedOn w:val="5"/>
    <w:qFormat/>
    <w:uiPriority w:val="0"/>
  </w:style>
  <w:style w:type="character" w:customStyle="1" w:styleId="28">
    <w:name w:val="choosename"/>
    <w:basedOn w:val="5"/>
    <w:qFormat/>
    <w:uiPriority w:val="0"/>
  </w:style>
  <w:style w:type="character" w:customStyle="1" w:styleId="29">
    <w:name w:val="hilite6"/>
    <w:basedOn w:val="5"/>
    <w:qFormat/>
    <w:uiPriority w:val="0"/>
    <w:rPr>
      <w:color w:val="FFFFFF"/>
      <w:shd w:val="clear" w:color="auto" w:fill="666666"/>
    </w:rPr>
  </w:style>
  <w:style w:type="character" w:customStyle="1" w:styleId="30">
    <w:name w:val="browse_class&gt;span"/>
    <w:basedOn w:val="5"/>
    <w:qFormat/>
    <w:uiPriority w:val="0"/>
  </w:style>
  <w:style w:type="character" w:customStyle="1" w:styleId="31">
    <w:name w:val="first-child"/>
    <w:basedOn w:val="5"/>
    <w:qFormat/>
    <w:uiPriority w:val="0"/>
  </w:style>
  <w:style w:type="character" w:customStyle="1" w:styleId="32">
    <w:name w:val="layui-layer-tabnow"/>
    <w:basedOn w:val="5"/>
    <w:qFormat/>
    <w:uiPriority w:val="0"/>
    <w:rPr>
      <w:bdr w:val="single" w:color="CCCCCC" w:sz="6" w:space="0"/>
      <w:shd w:val="clear" w:color="auto" w:fill="FFFFFF"/>
    </w:rPr>
  </w:style>
  <w:style w:type="character" w:customStyle="1" w:styleId="33">
    <w:name w:val="active8"/>
    <w:basedOn w:val="5"/>
    <w:qFormat/>
    <w:uiPriority w:val="0"/>
    <w:rPr>
      <w:color w:val="00FF00"/>
      <w:shd w:val="clear" w:color="auto" w:fill="111111"/>
    </w:rPr>
  </w:style>
  <w:style w:type="character" w:customStyle="1" w:styleId="34">
    <w:name w:val="viewscale"/>
    <w:basedOn w:val="5"/>
    <w:qFormat/>
    <w:uiPriority w:val="0"/>
    <w:rPr>
      <w:color w:val="FFFFFF"/>
      <w:sz w:val="24"/>
      <w:szCs w:val="24"/>
    </w:rPr>
  </w:style>
  <w:style w:type="character" w:customStyle="1" w:styleId="35">
    <w:name w:val="hover45"/>
    <w:basedOn w:val="5"/>
    <w:qFormat/>
    <w:uiPriority w:val="0"/>
    <w:rPr>
      <w:color w:val="FFFFFF"/>
    </w:rPr>
  </w:style>
  <w:style w:type="character" w:customStyle="1" w:styleId="36">
    <w:name w:val="after"/>
    <w:basedOn w:val="5"/>
    <w:qFormat/>
    <w:uiPriority w:val="0"/>
    <w:rPr>
      <w:sz w:val="0"/>
      <w:szCs w:val="0"/>
    </w:rPr>
  </w:style>
  <w:style w:type="character" w:customStyle="1" w:styleId="37">
    <w:name w:val="biggerthanmax"/>
    <w:basedOn w:val="5"/>
    <w:qFormat/>
    <w:uiPriority w:val="0"/>
    <w:rPr>
      <w:shd w:val="clear" w:color="auto" w:fill="FFFF00"/>
    </w:rPr>
  </w:style>
  <w:style w:type="character" w:customStyle="1" w:styleId="38">
    <w:name w:val="pagechatarealistclose_box"/>
    <w:basedOn w:val="5"/>
    <w:qFormat/>
    <w:uiPriority w:val="0"/>
  </w:style>
  <w:style w:type="character" w:customStyle="1" w:styleId="39">
    <w:name w:val="pagechatarealistclose_box1"/>
    <w:basedOn w:val="5"/>
    <w:qFormat/>
    <w:uiPriority w:val="0"/>
  </w:style>
  <w:style w:type="character" w:customStyle="1" w:styleId="40">
    <w:name w:val="icontext1"/>
    <w:basedOn w:val="5"/>
    <w:qFormat/>
    <w:uiPriority w:val="0"/>
  </w:style>
  <w:style w:type="character" w:customStyle="1" w:styleId="41">
    <w:name w:val="icontext11"/>
    <w:basedOn w:val="5"/>
    <w:qFormat/>
    <w:uiPriority w:val="0"/>
  </w:style>
  <w:style w:type="character" w:customStyle="1" w:styleId="42">
    <w:name w:val="icontext12"/>
    <w:basedOn w:val="5"/>
    <w:qFormat/>
    <w:uiPriority w:val="0"/>
  </w:style>
  <w:style w:type="character" w:customStyle="1" w:styleId="43">
    <w:name w:val="iconline2"/>
    <w:basedOn w:val="5"/>
    <w:qFormat/>
    <w:uiPriority w:val="0"/>
  </w:style>
  <w:style w:type="character" w:customStyle="1" w:styleId="44">
    <w:name w:val="iconline21"/>
    <w:basedOn w:val="5"/>
    <w:qFormat/>
    <w:uiPriority w:val="0"/>
  </w:style>
  <w:style w:type="character" w:customStyle="1" w:styleId="45">
    <w:name w:val="edit_class"/>
    <w:basedOn w:val="5"/>
    <w:qFormat/>
    <w:uiPriority w:val="0"/>
  </w:style>
  <w:style w:type="character" w:customStyle="1" w:styleId="46">
    <w:name w:val="design_class"/>
    <w:basedOn w:val="5"/>
    <w:qFormat/>
    <w:uiPriority w:val="0"/>
  </w:style>
  <w:style w:type="character" w:customStyle="1" w:styleId="47">
    <w:name w:val="moreaction32"/>
    <w:basedOn w:val="5"/>
    <w:qFormat/>
    <w:uiPriority w:val="0"/>
  </w:style>
  <w:style w:type="character" w:customStyle="1" w:styleId="48">
    <w:name w:val="estimate_gray"/>
    <w:basedOn w:val="5"/>
    <w:qFormat/>
    <w:uiPriority w:val="0"/>
  </w:style>
  <w:style w:type="character" w:customStyle="1" w:styleId="49">
    <w:name w:val="estimate_gray1"/>
    <w:basedOn w:val="5"/>
    <w:qFormat/>
    <w:uiPriority w:val="0"/>
    <w:rPr>
      <w:color w:val="FFFFFF"/>
    </w:rPr>
  </w:style>
  <w:style w:type="character" w:customStyle="1" w:styleId="50">
    <w:name w:val="button4"/>
    <w:basedOn w:val="5"/>
    <w:qFormat/>
    <w:uiPriority w:val="0"/>
  </w:style>
  <w:style w:type="character" w:customStyle="1" w:styleId="51">
    <w:name w:val="ico1658"/>
    <w:basedOn w:val="5"/>
    <w:qFormat/>
    <w:uiPriority w:val="0"/>
  </w:style>
  <w:style w:type="character" w:customStyle="1" w:styleId="52">
    <w:name w:val="ico1659"/>
    <w:basedOn w:val="5"/>
    <w:qFormat/>
    <w:uiPriority w:val="0"/>
  </w:style>
  <w:style w:type="character" w:customStyle="1" w:styleId="53">
    <w:name w:val="ico1660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154</Words>
  <Characters>878</Characters>
  <Lines>7</Lines>
  <Paragraphs>2</Paragraphs>
  <TotalTime>1</TotalTime>
  <ScaleCrop>false</ScaleCrop>
  <LinksUpToDate>false</LinksUpToDate>
  <CharactersWithSpaces>1030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2025-08-28T06:49:15Z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